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AC43" w14:textId="77777777" w:rsidR="0055348F" w:rsidRDefault="005C4F69" w:rsidP="00562710">
      <w:pPr>
        <w:pStyle w:val="Geenafstand"/>
        <w:tabs>
          <w:tab w:val="left" w:pos="8222"/>
        </w:tabs>
        <w:rPr>
          <w:b/>
          <w:sz w:val="24"/>
          <w:szCs w:val="24"/>
        </w:rPr>
      </w:pPr>
      <w:r w:rsidRPr="00355AF9">
        <w:rPr>
          <w:b/>
          <w:sz w:val="24"/>
          <w:szCs w:val="24"/>
        </w:rPr>
        <w:t>Financieel overzicht</w:t>
      </w:r>
      <w:r w:rsidR="000919EF">
        <w:rPr>
          <w:b/>
          <w:sz w:val="24"/>
          <w:szCs w:val="24"/>
        </w:rPr>
        <w:t>/</w:t>
      </w:r>
      <w:r w:rsidRPr="00355AF9">
        <w:rPr>
          <w:b/>
          <w:sz w:val="24"/>
          <w:szCs w:val="24"/>
        </w:rPr>
        <w:t xml:space="preserve"> </w:t>
      </w:r>
      <w:r w:rsidR="000919EF">
        <w:rPr>
          <w:b/>
          <w:sz w:val="24"/>
          <w:szCs w:val="24"/>
        </w:rPr>
        <w:t>fi</w:t>
      </w:r>
      <w:r w:rsidR="000919EF" w:rsidRPr="000919EF">
        <w:rPr>
          <w:b/>
          <w:sz w:val="24"/>
          <w:szCs w:val="24"/>
        </w:rPr>
        <w:t xml:space="preserve">nancial </w:t>
      </w:r>
      <w:proofErr w:type="spellStart"/>
      <w:r w:rsidR="000919EF" w:rsidRPr="000919EF">
        <w:rPr>
          <w:b/>
          <w:sz w:val="24"/>
          <w:szCs w:val="24"/>
        </w:rPr>
        <w:t>overview</w:t>
      </w:r>
      <w:proofErr w:type="spellEnd"/>
      <w:r w:rsidR="000919EF" w:rsidRPr="000919EF">
        <w:rPr>
          <w:b/>
          <w:sz w:val="24"/>
          <w:szCs w:val="24"/>
        </w:rPr>
        <w:t xml:space="preserve"> </w:t>
      </w:r>
      <w:r w:rsidRPr="00355AF9">
        <w:rPr>
          <w:b/>
          <w:sz w:val="24"/>
          <w:szCs w:val="24"/>
        </w:rPr>
        <w:t>Lumen Mundi Foundation</w:t>
      </w:r>
      <w:r w:rsidR="00562710">
        <w:rPr>
          <w:b/>
          <w:sz w:val="24"/>
          <w:szCs w:val="24"/>
        </w:rPr>
        <w:tab/>
      </w:r>
      <w:r w:rsidR="0055348F">
        <w:rPr>
          <w:sz w:val="24"/>
          <w:szCs w:val="24"/>
        </w:rPr>
        <w:t xml:space="preserve">14 </w:t>
      </w:r>
      <w:proofErr w:type="spellStart"/>
      <w:r w:rsidR="0055348F">
        <w:rPr>
          <w:sz w:val="24"/>
          <w:szCs w:val="24"/>
        </w:rPr>
        <w:t>January</w:t>
      </w:r>
      <w:proofErr w:type="spellEnd"/>
      <w:r w:rsidR="00562710" w:rsidRPr="00562710">
        <w:rPr>
          <w:sz w:val="24"/>
          <w:szCs w:val="24"/>
        </w:rPr>
        <w:t xml:space="preserve"> 2022</w:t>
      </w:r>
      <w:r w:rsidRPr="00355AF9">
        <w:rPr>
          <w:b/>
          <w:sz w:val="24"/>
          <w:szCs w:val="24"/>
        </w:rPr>
        <w:tab/>
      </w:r>
    </w:p>
    <w:p w14:paraId="7C477DD9" w14:textId="77777777" w:rsidR="000919EF" w:rsidRDefault="000919EF" w:rsidP="00562710">
      <w:pPr>
        <w:pStyle w:val="Geenafstand"/>
        <w:tabs>
          <w:tab w:val="left" w:pos="8222"/>
        </w:tabs>
        <w:rPr>
          <w:b/>
          <w:sz w:val="24"/>
          <w:szCs w:val="24"/>
        </w:rPr>
      </w:pPr>
    </w:p>
    <w:p w14:paraId="5DB3E32B" w14:textId="77777777" w:rsidR="00355AF9" w:rsidRPr="00355AF9" w:rsidRDefault="005C4F69" w:rsidP="00562710">
      <w:pPr>
        <w:pStyle w:val="Geenafstand"/>
        <w:tabs>
          <w:tab w:val="left" w:pos="8222"/>
        </w:tabs>
        <w:rPr>
          <w:b/>
          <w:sz w:val="24"/>
          <w:szCs w:val="24"/>
        </w:rPr>
      </w:pPr>
      <w:r w:rsidRPr="00355AF9">
        <w:rPr>
          <w:b/>
          <w:sz w:val="24"/>
          <w:szCs w:val="24"/>
        </w:rPr>
        <w:tab/>
      </w:r>
    </w:p>
    <w:p w14:paraId="591ED3D8" w14:textId="77777777" w:rsidR="005C4F69" w:rsidRDefault="005C4F69" w:rsidP="005C4F69">
      <w:pPr>
        <w:pStyle w:val="Geenafstand"/>
      </w:pPr>
      <w:r>
        <w:tab/>
      </w:r>
      <w:r>
        <w:tab/>
      </w:r>
    </w:p>
    <w:p w14:paraId="0EB1DC8A" w14:textId="77777777" w:rsidR="005C4F69" w:rsidRDefault="005C4F69" w:rsidP="00355AF9">
      <w:pPr>
        <w:pStyle w:val="Geenafstand"/>
        <w:tabs>
          <w:tab w:val="left" w:pos="8222"/>
        </w:tabs>
      </w:pPr>
      <w:r w:rsidRPr="000919EF">
        <w:rPr>
          <w:b/>
        </w:rPr>
        <w:t>1 N</w:t>
      </w:r>
      <w:r w:rsidR="003B51E7" w:rsidRPr="000919EF">
        <w:rPr>
          <w:b/>
        </w:rPr>
        <w:t>ovember 2020</w:t>
      </w:r>
      <w:r w:rsidR="00355AF9" w:rsidRPr="000919EF">
        <w:rPr>
          <w:b/>
        </w:rPr>
        <w:t xml:space="preserve"> </w:t>
      </w:r>
      <w:r w:rsidR="003B51E7" w:rsidRPr="000919EF">
        <w:rPr>
          <w:b/>
        </w:rPr>
        <w:t>-</w:t>
      </w:r>
      <w:r w:rsidR="00355AF9" w:rsidRPr="000919EF">
        <w:rPr>
          <w:b/>
        </w:rPr>
        <w:t xml:space="preserve"> </w:t>
      </w:r>
      <w:r w:rsidR="003B51E7" w:rsidRPr="000919EF">
        <w:rPr>
          <w:b/>
        </w:rPr>
        <w:t>31 December 2021</w:t>
      </w:r>
      <w:r w:rsidR="003B51E7">
        <w:tab/>
        <w:t>€ 1.00 = GHȼ 0.14</w:t>
      </w:r>
      <w:r w:rsidR="00562710">
        <w:t xml:space="preserve"> *)</w:t>
      </w:r>
    </w:p>
    <w:p w14:paraId="58665028" w14:textId="77777777" w:rsidR="003B51E7" w:rsidRDefault="003B51E7" w:rsidP="003B51E7">
      <w:pPr>
        <w:pStyle w:val="Geenafstand"/>
        <w:tabs>
          <w:tab w:val="left" w:pos="7513"/>
        </w:tabs>
      </w:pPr>
    </w:p>
    <w:p w14:paraId="681DE6F2" w14:textId="77777777" w:rsidR="00355AF9" w:rsidRDefault="00355AF9" w:rsidP="003B51E7">
      <w:pPr>
        <w:pStyle w:val="Geenafstand"/>
        <w:tabs>
          <w:tab w:val="left" w:pos="7513"/>
        </w:tabs>
      </w:pPr>
    </w:p>
    <w:p w14:paraId="5E31B8A4" w14:textId="77777777" w:rsidR="003B51E7" w:rsidRDefault="003B51E7" w:rsidP="003B51E7">
      <w:pPr>
        <w:pStyle w:val="Geenafstand"/>
        <w:tabs>
          <w:tab w:val="left" w:pos="7513"/>
        </w:tabs>
      </w:pPr>
    </w:p>
    <w:tbl>
      <w:tblPr>
        <w:tblStyle w:val="Tabelraster"/>
        <w:tblW w:w="10060" w:type="dxa"/>
        <w:tblLook w:val="04A0" w:firstRow="1" w:lastRow="0" w:firstColumn="1" w:lastColumn="0" w:noHBand="0" w:noVBand="1"/>
      </w:tblPr>
      <w:tblGrid>
        <w:gridCol w:w="6648"/>
        <w:gridCol w:w="1569"/>
        <w:gridCol w:w="1843"/>
      </w:tblGrid>
      <w:tr w:rsidR="003B51E7" w14:paraId="67ACE1BB" w14:textId="77777777" w:rsidTr="002B4798">
        <w:tc>
          <w:tcPr>
            <w:tcW w:w="6648" w:type="dxa"/>
            <w:tcBorders>
              <w:top w:val="single" w:sz="12" w:space="0" w:color="auto"/>
              <w:left w:val="single" w:sz="12" w:space="0" w:color="auto"/>
            </w:tcBorders>
          </w:tcPr>
          <w:p w14:paraId="3485468B" w14:textId="77777777" w:rsidR="003B51E7" w:rsidRPr="003B51E7" w:rsidRDefault="003B51E7" w:rsidP="00703B77">
            <w:pPr>
              <w:pStyle w:val="Geenafstand"/>
              <w:spacing w:line="276" w:lineRule="auto"/>
              <w:rPr>
                <w:b/>
              </w:rPr>
            </w:pPr>
            <w:proofErr w:type="gramStart"/>
            <w:r w:rsidRPr="003B51E7">
              <w:rPr>
                <w:b/>
              </w:rPr>
              <w:t>inkomsten</w:t>
            </w:r>
            <w:r w:rsidR="00703B77">
              <w:rPr>
                <w:b/>
              </w:rPr>
              <w:t xml:space="preserve"> /</w:t>
            </w:r>
            <w:proofErr w:type="gramEnd"/>
            <w:r w:rsidR="00703B77">
              <w:rPr>
                <w:b/>
              </w:rPr>
              <w:t xml:space="preserve"> </w:t>
            </w:r>
            <w:proofErr w:type="spellStart"/>
            <w:r w:rsidR="00703B77">
              <w:rPr>
                <w:b/>
              </w:rPr>
              <w:t>income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</w:tcBorders>
          </w:tcPr>
          <w:p w14:paraId="77F0099A" w14:textId="77777777" w:rsidR="003B51E7" w:rsidRDefault="003B51E7" w:rsidP="002B4798">
            <w:pPr>
              <w:pStyle w:val="Geenafstand"/>
              <w:tabs>
                <w:tab w:val="left" w:pos="175"/>
                <w:tab w:val="right" w:pos="1104"/>
              </w:tabs>
              <w:spacing w:line="276" w:lineRule="auto"/>
              <w:jc w:val="right"/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14:paraId="4EAD413F" w14:textId="77777777" w:rsidR="003B51E7" w:rsidRDefault="003B51E7" w:rsidP="00703B77">
            <w:pPr>
              <w:pStyle w:val="Geenafstand"/>
              <w:tabs>
                <w:tab w:val="left" w:pos="250"/>
                <w:tab w:val="right" w:pos="1593"/>
              </w:tabs>
              <w:spacing w:line="276" w:lineRule="auto"/>
              <w:jc w:val="right"/>
            </w:pPr>
          </w:p>
        </w:tc>
      </w:tr>
      <w:tr w:rsidR="003B51E7" w14:paraId="07B8E5FB" w14:textId="77777777" w:rsidTr="002B4798">
        <w:tc>
          <w:tcPr>
            <w:tcW w:w="6648" w:type="dxa"/>
            <w:tcBorders>
              <w:left w:val="single" w:sz="12" w:space="0" w:color="auto"/>
            </w:tcBorders>
          </w:tcPr>
          <w:p w14:paraId="6E5CA696" w14:textId="77777777" w:rsidR="003B51E7" w:rsidRPr="00155939" w:rsidRDefault="00703B77" w:rsidP="002B4798">
            <w:pPr>
              <w:pStyle w:val="Geenafstand"/>
              <w:spacing w:line="276" w:lineRule="auto"/>
              <w:rPr>
                <w:lang w:val="en-GB"/>
              </w:rPr>
            </w:pPr>
            <w:r w:rsidRPr="00155939">
              <w:rPr>
                <w:lang w:val="en-GB"/>
              </w:rPr>
              <w:t>s</w:t>
            </w:r>
            <w:r w:rsidR="003B51E7" w:rsidRPr="00155939">
              <w:rPr>
                <w:lang w:val="en-GB"/>
              </w:rPr>
              <w:t>tart</w:t>
            </w:r>
            <w:r w:rsidR="00F92958" w:rsidRPr="00155939">
              <w:rPr>
                <w:lang w:val="en-GB"/>
              </w:rPr>
              <w:t>kapitaal</w:t>
            </w:r>
            <w:r w:rsidR="003B51E7" w:rsidRPr="00155939">
              <w:rPr>
                <w:lang w:val="en-GB"/>
              </w:rPr>
              <w:t xml:space="preserve"> M. Carpaij / </w:t>
            </w:r>
            <w:r w:rsidR="002B4798" w:rsidRPr="00155939">
              <w:rPr>
                <w:lang w:val="en-GB"/>
              </w:rPr>
              <w:t>s</w:t>
            </w:r>
            <w:r w:rsidR="003B51E7" w:rsidRPr="00155939">
              <w:rPr>
                <w:lang w:val="en-GB"/>
              </w:rPr>
              <w:t xml:space="preserve">tarting </w:t>
            </w:r>
            <w:r w:rsidR="00F92958" w:rsidRPr="00155939">
              <w:rPr>
                <w:lang w:val="en-GB"/>
              </w:rPr>
              <w:t>capital</w:t>
            </w:r>
            <w:r w:rsidR="003B51E7" w:rsidRPr="00155939">
              <w:rPr>
                <w:lang w:val="en-GB"/>
              </w:rPr>
              <w:t xml:space="preserve"> M. Carpaij</w:t>
            </w:r>
          </w:p>
        </w:tc>
        <w:tc>
          <w:tcPr>
            <w:tcW w:w="1569" w:type="dxa"/>
          </w:tcPr>
          <w:p w14:paraId="736FB8A8" w14:textId="77777777" w:rsidR="003B51E7" w:rsidRDefault="003B51E7" w:rsidP="002B4798">
            <w:pPr>
              <w:pStyle w:val="Geenafstand"/>
              <w:tabs>
                <w:tab w:val="left" w:pos="175"/>
                <w:tab w:val="right" w:pos="1104"/>
              </w:tabs>
              <w:spacing w:line="276" w:lineRule="auto"/>
            </w:pPr>
            <w:r w:rsidRPr="00155939">
              <w:rPr>
                <w:lang w:val="en-GB"/>
              </w:rPr>
              <w:tab/>
            </w:r>
            <w:r>
              <w:t>€</w:t>
            </w:r>
            <w:r>
              <w:tab/>
              <w:t>5.173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00C0217" w14:textId="77777777" w:rsidR="003B51E7" w:rsidRDefault="003B51E7" w:rsidP="00703B77">
            <w:pPr>
              <w:pStyle w:val="Geenafstand"/>
              <w:tabs>
                <w:tab w:val="left" w:pos="250"/>
                <w:tab w:val="right" w:pos="1593"/>
              </w:tabs>
              <w:spacing w:line="276" w:lineRule="auto"/>
            </w:pPr>
            <w:r>
              <w:tab/>
            </w:r>
            <w:r w:rsidRPr="005204A1">
              <w:t>GHȼ</w:t>
            </w:r>
            <w:r>
              <w:tab/>
              <w:t>36.950</w:t>
            </w:r>
          </w:p>
        </w:tc>
      </w:tr>
      <w:tr w:rsidR="003B51E7" w14:paraId="4CF6BAD9" w14:textId="77777777" w:rsidTr="002B4798">
        <w:tc>
          <w:tcPr>
            <w:tcW w:w="6648" w:type="dxa"/>
            <w:tcBorders>
              <w:left w:val="single" w:sz="12" w:space="0" w:color="auto"/>
            </w:tcBorders>
          </w:tcPr>
          <w:p w14:paraId="5B5B7572" w14:textId="77777777" w:rsidR="003B51E7" w:rsidRPr="00155939" w:rsidRDefault="00703B77" w:rsidP="002B4798">
            <w:pPr>
              <w:pStyle w:val="Geenafstand"/>
              <w:spacing w:line="276" w:lineRule="auto"/>
              <w:rPr>
                <w:lang w:val="en-GB"/>
              </w:rPr>
            </w:pPr>
            <w:r w:rsidRPr="00155939">
              <w:rPr>
                <w:lang w:val="en-GB"/>
              </w:rPr>
              <w:t>r</w:t>
            </w:r>
            <w:r w:rsidR="003B51E7" w:rsidRPr="00155939">
              <w:rPr>
                <w:lang w:val="en-GB"/>
              </w:rPr>
              <w:t>enteloze lening M. Carpaij /</w:t>
            </w:r>
            <w:r w:rsidR="002B4798" w:rsidRPr="00155939">
              <w:rPr>
                <w:lang w:val="en-GB"/>
              </w:rPr>
              <w:t xml:space="preserve"> i</w:t>
            </w:r>
            <w:r w:rsidR="003B51E7" w:rsidRPr="00155939">
              <w:rPr>
                <w:lang w:val="en-GB"/>
              </w:rPr>
              <w:t>nterest free loan M. Carpaij</w:t>
            </w:r>
          </w:p>
        </w:tc>
        <w:tc>
          <w:tcPr>
            <w:tcW w:w="1569" w:type="dxa"/>
          </w:tcPr>
          <w:p w14:paraId="5EB57725" w14:textId="77777777" w:rsidR="003B51E7" w:rsidRDefault="003B51E7" w:rsidP="00A97839">
            <w:pPr>
              <w:pStyle w:val="Geenafstand"/>
              <w:tabs>
                <w:tab w:val="left" w:pos="175"/>
                <w:tab w:val="right" w:pos="1104"/>
              </w:tabs>
              <w:spacing w:line="276" w:lineRule="auto"/>
            </w:pPr>
            <w:r w:rsidRPr="00155939">
              <w:rPr>
                <w:lang w:val="en-GB"/>
              </w:rPr>
              <w:tab/>
            </w:r>
            <w:r>
              <w:t>€</w:t>
            </w:r>
            <w:r>
              <w:tab/>
              <w:t>2</w:t>
            </w:r>
            <w:r w:rsidR="00A97839">
              <w:t>6</w:t>
            </w:r>
            <w:r>
              <w:t>.000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72A8B362" w14:textId="77777777" w:rsidR="003B51E7" w:rsidRDefault="003B51E7" w:rsidP="00703B77">
            <w:pPr>
              <w:pStyle w:val="Geenafstand"/>
              <w:tabs>
                <w:tab w:val="left" w:pos="250"/>
                <w:tab w:val="right" w:pos="1593"/>
              </w:tabs>
              <w:spacing w:line="276" w:lineRule="auto"/>
            </w:pPr>
            <w:r>
              <w:tab/>
            </w:r>
            <w:r w:rsidRPr="0066136B">
              <w:t>GHȼ</w:t>
            </w:r>
            <w:r w:rsidR="00A97839">
              <w:t xml:space="preserve"> </w:t>
            </w:r>
            <w:r w:rsidR="00A97839">
              <w:tab/>
              <w:t>185.714</w:t>
            </w:r>
          </w:p>
        </w:tc>
      </w:tr>
      <w:tr w:rsidR="003B51E7" w14:paraId="33462D02" w14:textId="77777777" w:rsidTr="002B4798">
        <w:tc>
          <w:tcPr>
            <w:tcW w:w="6648" w:type="dxa"/>
            <w:tcBorders>
              <w:left w:val="single" w:sz="12" w:space="0" w:color="auto"/>
              <w:bottom w:val="single" w:sz="12" w:space="0" w:color="auto"/>
            </w:tcBorders>
          </w:tcPr>
          <w:p w14:paraId="306B079A" w14:textId="77777777" w:rsidR="003B51E7" w:rsidRPr="005C4F69" w:rsidRDefault="00703B77" w:rsidP="00703B77">
            <w:pPr>
              <w:pStyle w:val="Geenafstand"/>
              <w:spacing w:line="276" w:lineRule="auto"/>
            </w:pPr>
            <w:proofErr w:type="gramStart"/>
            <w:r>
              <w:t>d</w:t>
            </w:r>
            <w:r w:rsidR="003B51E7" w:rsidRPr="005C4F69">
              <w:t>onatie</w:t>
            </w:r>
            <w:r w:rsidR="002B4798">
              <w:t>s /</w:t>
            </w:r>
            <w:proofErr w:type="gramEnd"/>
            <w:r w:rsidR="002B4798">
              <w:t xml:space="preserve"> </w:t>
            </w:r>
            <w:proofErr w:type="spellStart"/>
            <w:r w:rsidR="002B4798">
              <w:t>d</w:t>
            </w:r>
            <w:r w:rsidR="003B51E7">
              <w:t>onations</w:t>
            </w:r>
            <w:proofErr w:type="spellEnd"/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14:paraId="150F6096" w14:textId="77777777" w:rsidR="003B51E7" w:rsidRPr="005C4F69" w:rsidRDefault="003B51E7" w:rsidP="002B4798">
            <w:pPr>
              <w:pStyle w:val="Geenafstand"/>
              <w:tabs>
                <w:tab w:val="left" w:pos="175"/>
                <w:tab w:val="right" w:pos="1104"/>
              </w:tabs>
              <w:spacing w:line="276" w:lineRule="auto"/>
            </w:pPr>
            <w:r>
              <w:tab/>
            </w:r>
            <w:r w:rsidRPr="0066136B">
              <w:t>€</w:t>
            </w:r>
            <w:r>
              <w:tab/>
              <w:t>12.321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09F91278" w14:textId="77777777" w:rsidR="003B51E7" w:rsidRDefault="003B51E7" w:rsidP="00703B77">
            <w:pPr>
              <w:pStyle w:val="Geenafstand"/>
              <w:tabs>
                <w:tab w:val="left" w:pos="250"/>
                <w:tab w:val="right" w:pos="1593"/>
              </w:tabs>
              <w:spacing w:line="276" w:lineRule="auto"/>
            </w:pPr>
            <w:r>
              <w:tab/>
            </w:r>
            <w:r w:rsidRPr="0066136B">
              <w:t>GHȼ</w:t>
            </w:r>
            <w:r>
              <w:tab/>
              <w:t>88.007</w:t>
            </w:r>
          </w:p>
        </w:tc>
      </w:tr>
      <w:tr w:rsidR="003B51E7" w14:paraId="6DB7B1FB" w14:textId="77777777" w:rsidTr="002B4798">
        <w:tc>
          <w:tcPr>
            <w:tcW w:w="6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96E09" w14:textId="77777777" w:rsidR="003B51E7" w:rsidRPr="005C4F69" w:rsidRDefault="00074B7F" w:rsidP="00703B77">
            <w:pPr>
              <w:pStyle w:val="Geenafstand"/>
              <w:spacing w:line="276" w:lineRule="auto"/>
            </w:pPr>
            <w:proofErr w:type="gramStart"/>
            <w:r>
              <w:t>totaal /</w:t>
            </w:r>
            <w:proofErr w:type="gramEnd"/>
            <w:r>
              <w:t xml:space="preserve"> </w:t>
            </w:r>
            <w:proofErr w:type="spellStart"/>
            <w:r>
              <w:t>total</w:t>
            </w:r>
            <w:proofErr w:type="spellEnd"/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F0D9D" w14:textId="77777777" w:rsidR="003B51E7" w:rsidRDefault="00A97839" w:rsidP="002B4798">
            <w:pPr>
              <w:pStyle w:val="Geenafstand"/>
              <w:tabs>
                <w:tab w:val="left" w:pos="175"/>
                <w:tab w:val="right" w:pos="1104"/>
              </w:tabs>
              <w:spacing w:line="276" w:lineRule="auto"/>
            </w:pPr>
            <w:r>
              <w:tab/>
              <w:t>€</w:t>
            </w:r>
            <w:r>
              <w:tab/>
              <w:t>43</w:t>
            </w:r>
            <w:r w:rsidR="00355AF9">
              <w:t>.494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9F84F" w14:textId="77777777" w:rsidR="003B51E7" w:rsidRDefault="00355AF9" w:rsidP="00703B77">
            <w:pPr>
              <w:pStyle w:val="Geenafstand"/>
              <w:tabs>
                <w:tab w:val="left" w:pos="250"/>
                <w:tab w:val="right" w:pos="1593"/>
              </w:tabs>
              <w:spacing w:line="276" w:lineRule="auto"/>
            </w:pPr>
            <w:r>
              <w:tab/>
            </w:r>
            <w:r w:rsidRPr="00355AF9">
              <w:t>GHȼ</w:t>
            </w:r>
            <w:r w:rsidR="00A97839">
              <w:tab/>
              <w:t>310.671</w:t>
            </w:r>
            <w:r>
              <w:tab/>
            </w:r>
          </w:p>
        </w:tc>
      </w:tr>
      <w:tr w:rsidR="003B51E7" w14:paraId="5EA24FBA" w14:textId="77777777" w:rsidTr="002B4798">
        <w:tc>
          <w:tcPr>
            <w:tcW w:w="6648" w:type="dxa"/>
            <w:tcBorders>
              <w:top w:val="single" w:sz="12" w:space="0" w:color="auto"/>
              <w:left w:val="single" w:sz="12" w:space="0" w:color="auto"/>
            </w:tcBorders>
          </w:tcPr>
          <w:p w14:paraId="3B33EEBC" w14:textId="77777777" w:rsidR="003B51E7" w:rsidRPr="005C4F69" w:rsidRDefault="003B51E7" w:rsidP="00703B77">
            <w:pPr>
              <w:pStyle w:val="Geenafstand"/>
              <w:spacing w:line="276" w:lineRule="auto"/>
            </w:pPr>
          </w:p>
        </w:tc>
        <w:tc>
          <w:tcPr>
            <w:tcW w:w="1569" w:type="dxa"/>
            <w:tcBorders>
              <w:top w:val="single" w:sz="12" w:space="0" w:color="auto"/>
            </w:tcBorders>
          </w:tcPr>
          <w:p w14:paraId="525A7923" w14:textId="77777777" w:rsidR="003B51E7" w:rsidRDefault="003B51E7" w:rsidP="002B4798">
            <w:pPr>
              <w:pStyle w:val="Geenafstand"/>
              <w:tabs>
                <w:tab w:val="left" w:pos="175"/>
                <w:tab w:val="right" w:pos="1104"/>
              </w:tabs>
              <w:spacing w:line="276" w:lineRule="auto"/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14:paraId="73E6218F" w14:textId="77777777" w:rsidR="003B51E7" w:rsidRDefault="003B51E7" w:rsidP="00703B77">
            <w:pPr>
              <w:pStyle w:val="Geenafstand"/>
              <w:tabs>
                <w:tab w:val="left" w:pos="250"/>
                <w:tab w:val="right" w:pos="1593"/>
              </w:tabs>
              <w:spacing w:line="276" w:lineRule="auto"/>
            </w:pPr>
          </w:p>
        </w:tc>
      </w:tr>
      <w:tr w:rsidR="003B51E7" w14:paraId="65C2E1B0" w14:textId="77777777" w:rsidTr="002B4798">
        <w:tc>
          <w:tcPr>
            <w:tcW w:w="6648" w:type="dxa"/>
            <w:tcBorders>
              <w:left w:val="single" w:sz="12" w:space="0" w:color="auto"/>
            </w:tcBorders>
          </w:tcPr>
          <w:p w14:paraId="13D97840" w14:textId="77777777" w:rsidR="003B51E7" w:rsidRPr="005C4F69" w:rsidRDefault="002B4798" w:rsidP="00703B77">
            <w:pPr>
              <w:pStyle w:val="Geenafstand"/>
              <w:spacing w:line="276" w:lineRule="auto"/>
            </w:pPr>
            <w:proofErr w:type="gramStart"/>
            <w:r>
              <w:rPr>
                <w:rFonts w:cstheme="minorHAnsi"/>
                <w:b/>
                <w:bCs/>
              </w:rPr>
              <w:t>u</w:t>
            </w:r>
            <w:r w:rsidR="00703B77">
              <w:rPr>
                <w:rFonts w:cstheme="minorHAnsi"/>
                <w:b/>
                <w:bCs/>
              </w:rPr>
              <w:t>itgaven /</w:t>
            </w:r>
            <w:proofErr w:type="gramEnd"/>
            <w:r w:rsidR="00703B77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703B77">
              <w:rPr>
                <w:rFonts w:cstheme="minorHAnsi"/>
                <w:b/>
                <w:bCs/>
              </w:rPr>
              <w:t>e</w:t>
            </w:r>
            <w:r w:rsidR="003B51E7">
              <w:rPr>
                <w:rFonts w:cstheme="minorHAnsi"/>
                <w:b/>
                <w:bCs/>
              </w:rPr>
              <w:t>xpenses</w:t>
            </w:r>
            <w:proofErr w:type="spellEnd"/>
          </w:p>
        </w:tc>
        <w:tc>
          <w:tcPr>
            <w:tcW w:w="1569" w:type="dxa"/>
          </w:tcPr>
          <w:p w14:paraId="18E6F563" w14:textId="77777777" w:rsidR="003B51E7" w:rsidRDefault="003B51E7" w:rsidP="002B4798">
            <w:pPr>
              <w:pStyle w:val="Geenafstand"/>
              <w:tabs>
                <w:tab w:val="left" w:pos="175"/>
                <w:tab w:val="right" w:pos="1104"/>
              </w:tabs>
              <w:spacing w:line="276" w:lineRule="auto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6F608B0A" w14:textId="77777777" w:rsidR="003B51E7" w:rsidRDefault="003B51E7" w:rsidP="00703B77">
            <w:pPr>
              <w:pStyle w:val="Geenafstand"/>
              <w:tabs>
                <w:tab w:val="left" w:pos="250"/>
                <w:tab w:val="right" w:pos="1593"/>
              </w:tabs>
              <w:spacing w:line="276" w:lineRule="auto"/>
            </w:pPr>
          </w:p>
        </w:tc>
      </w:tr>
      <w:tr w:rsidR="003B51E7" w14:paraId="72FFE1BC" w14:textId="77777777" w:rsidTr="002B4798">
        <w:tc>
          <w:tcPr>
            <w:tcW w:w="6648" w:type="dxa"/>
            <w:tcBorders>
              <w:left w:val="single" w:sz="12" w:space="0" w:color="auto"/>
            </w:tcBorders>
          </w:tcPr>
          <w:p w14:paraId="0058FBE0" w14:textId="77777777" w:rsidR="00A41E33" w:rsidRPr="003B51E7" w:rsidRDefault="00703B77" w:rsidP="00703B77">
            <w:pPr>
              <w:pStyle w:val="Geenafstand"/>
              <w:spacing w:line="276" w:lineRule="auto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b</w:t>
            </w:r>
            <w:r w:rsidR="003B51E7" w:rsidRPr="003B51E7">
              <w:rPr>
                <w:rFonts w:cstheme="minorHAnsi"/>
                <w:bCs/>
              </w:rPr>
              <w:t>ouwmaterialen</w:t>
            </w:r>
            <w:proofErr w:type="gramEnd"/>
            <w:r w:rsidR="003B51E7" w:rsidRPr="003B51E7">
              <w:rPr>
                <w:rFonts w:cstheme="minorHAnsi"/>
                <w:bCs/>
              </w:rPr>
              <w:t xml:space="preserve"> en gereedschappen</w:t>
            </w:r>
            <w:r>
              <w:rPr>
                <w:rFonts w:cstheme="minorHAnsi"/>
                <w:bCs/>
              </w:rPr>
              <w:t xml:space="preserve"> / b</w:t>
            </w:r>
            <w:r w:rsidR="00074D50">
              <w:rPr>
                <w:rFonts w:cstheme="minorHAnsi"/>
                <w:bCs/>
              </w:rPr>
              <w:t xml:space="preserve">uilding </w:t>
            </w:r>
            <w:proofErr w:type="spellStart"/>
            <w:r w:rsidR="00074D50">
              <w:rPr>
                <w:rFonts w:cstheme="minorHAnsi"/>
                <w:bCs/>
              </w:rPr>
              <w:t>materials</w:t>
            </w:r>
            <w:proofErr w:type="spellEnd"/>
            <w:r w:rsidR="00074D50">
              <w:rPr>
                <w:rFonts w:cstheme="minorHAnsi"/>
                <w:bCs/>
              </w:rPr>
              <w:t xml:space="preserve"> </w:t>
            </w:r>
            <w:proofErr w:type="spellStart"/>
            <w:r w:rsidR="00074D50">
              <w:rPr>
                <w:rFonts w:cstheme="minorHAnsi"/>
                <w:bCs/>
              </w:rPr>
              <w:t>and</w:t>
            </w:r>
            <w:proofErr w:type="spellEnd"/>
            <w:r w:rsidR="00074D50">
              <w:rPr>
                <w:rFonts w:cstheme="minorHAnsi"/>
                <w:bCs/>
              </w:rPr>
              <w:t xml:space="preserve"> tools</w:t>
            </w:r>
          </w:p>
        </w:tc>
        <w:tc>
          <w:tcPr>
            <w:tcW w:w="1569" w:type="dxa"/>
          </w:tcPr>
          <w:p w14:paraId="70C3792B" w14:textId="77777777" w:rsidR="00A41E33" w:rsidRDefault="002B4798" w:rsidP="002B4798">
            <w:pPr>
              <w:pStyle w:val="Geenafstand"/>
              <w:tabs>
                <w:tab w:val="left" w:pos="175"/>
                <w:tab w:val="right" w:pos="1104"/>
                <w:tab w:val="right" w:pos="1441"/>
              </w:tabs>
              <w:spacing w:line="276" w:lineRule="auto"/>
            </w:pPr>
            <w:r>
              <w:tab/>
            </w:r>
            <w:r w:rsidR="00A41E33" w:rsidRPr="00A41E33">
              <w:t xml:space="preserve">€ </w:t>
            </w:r>
            <w:r w:rsidR="00F1267B">
              <w:tab/>
              <w:t>27.509</w:t>
            </w:r>
            <w:r w:rsidR="00A41E33" w:rsidRPr="00A41E33">
              <w:tab/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160C5AB0" w14:textId="77777777" w:rsidR="003B51E7" w:rsidRDefault="00F92958" w:rsidP="00703B77">
            <w:pPr>
              <w:pStyle w:val="Geenafstand"/>
              <w:tabs>
                <w:tab w:val="left" w:pos="250"/>
                <w:tab w:val="right" w:pos="1593"/>
              </w:tabs>
              <w:spacing w:line="276" w:lineRule="auto"/>
            </w:pPr>
            <w:r>
              <w:tab/>
            </w:r>
            <w:r w:rsidRPr="00F92958">
              <w:t xml:space="preserve">GHȼ </w:t>
            </w:r>
            <w:r>
              <w:tab/>
            </w:r>
            <w:r w:rsidR="00A97839">
              <w:t>196.493</w:t>
            </w:r>
          </w:p>
        </w:tc>
      </w:tr>
      <w:tr w:rsidR="00A41E33" w14:paraId="075021B9" w14:textId="77777777" w:rsidTr="002B4798">
        <w:tc>
          <w:tcPr>
            <w:tcW w:w="6648" w:type="dxa"/>
            <w:tcBorders>
              <w:left w:val="single" w:sz="12" w:space="0" w:color="auto"/>
            </w:tcBorders>
          </w:tcPr>
          <w:p w14:paraId="5D83D44B" w14:textId="77777777" w:rsidR="00A41E33" w:rsidRPr="003B51E7" w:rsidRDefault="00703B77" w:rsidP="00703B77">
            <w:pPr>
              <w:pStyle w:val="Geenafstand"/>
              <w:spacing w:line="276" w:lineRule="auto"/>
              <w:rPr>
                <w:rFonts w:cstheme="minorHAnsi"/>
                <w:bCs/>
              </w:rPr>
            </w:pPr>
            <w:proofErr w:type="gramStart"/>
            <w:r w:rsidRPr="00703B77">
              <w:rPr>
                <w:rFonts w:cstheme="minorHAnsi"/>
                <w:bCs/>
              </w:rPr>
              <w:t>vaklui</w:t>
            </w:r>
            <w:proofErr w:type="gramEnd"/>
            <w:r w:rsidRPr="00703B77">
              <w:rPr>
                <w:rFonts w:cstheme="minorHAnsi"/>
                <w:bCs/>
              </w:rPr>
              <w:t xml:space="preserve"> + andere werkers</w:t>
            </w:r>
            <w:r w:rsidR="002B4798">
              <w:rPr>
                <w:rFonts w:cstheme="minorHAnsi"/>
                <w:bCs/>
              </w:rPr>
              <w:t xml:space="preserve">, incl. eten en water </w:t>
            </w:r>
            <w:r w:rsidRPr="00703B77">
              <w:rPr>
                <w:rFonts w:cstheme="minorHAnsi"/>
                <w:bCs/>
              </w:rPr>
              <w:t xml:space="preserve">/ </w:t>
            </w:r>
            <w:proofErr w:type="spellStart"/>
            <w:r w:rsidRPr="00703B77">
              <w:rPr>
                <w:rFonts w:cstheme="minorHAnsi"/>
                <w:bCs/>
              </w:rPr>
              <w:t>craftsmen</w:t>
            </w:r>
            <w:proofErr w:type="spellEnd"/>
            <w:r w:rsidRPr="00703B77">
              <w:rPr>
                <w:rFonts w:cstheme="minorHAnsi"/>
                <w:bCs/>
              </w:rPr>
              <w:t xml:space="preserve"> + </w:t>
            </w:r>
            <w:proofErr w:type="spellStart"/>
            <w:r w:rsidRPr="00703B77">
              <w:rPr>
                <w:rFonts w:cstheme="minorHAnsi"/>
                <w:bCs/>
              </w:rPr>
              <w:t>other</w:t>
            </w:r>
            <w:proofErr w:type="spellEnd"/>
            <w:r w:rsidRPr="00703B77">
              <w:rPr>
                <w:rFonts w:cstheme="minorHAnsi"/>
                <w:bCs/>
              </w:rPr>
              <w:t xml:space="preserve"> </w:t>
            </w:r>
            <w:proofErr w:type="spellStart"/>
            <w:r w:rsidRPr="00703B77">
              <w:rPr>
                <w:rFonts w:cstheme="minorHAnsi"/>
                <w:bCs/>
              </w:rPr>
              <w:t>workers</w:t>
            </w:r>
            <w:proofErr w:type="spellEnd"/>
            <w:r w:rsidR="002B4798">
              <w:rPr>
                <w:rFonts w:cstheme="minorHAnsi"/>
                <w:bCs/>
              </w:rPr>
              <w:t xml:space="preserve">, </w:t>
            </w:r>
            <w:proofErr w:type="spellStart"/>
            <w:r w:rsidR="002B4798">
              <w:rPr>
                <w:rFonts w:cstheme="minorHAnsi"/>
                <w:bCs/>
              </w:rPr>
              <w:t>incl</w:t>
            </w:r>
            <w:proofErr w:type="spellEnd"/>
            <w:r w:rsidR="002B4798">
              <w:rPr>
                <w:rFonts w:cstheme="minorHAnsi"/>
                <w:bCs/>
              </w:rPr>
              <w:t xml:space="preserve"> food + water</w:t>
            </w:r>
          </w:p>
        </w:tc>
        <w:tc>
          <w:tcPr>
            <w:tcW w:w="1569" w:type="dxa"/>
          </w:tcPr>
          <w:p w14:paraId="257429C6" w14:textId="77777777" w:rsidR="00A41E33" w:rsidRPr="00A41E33" w:rsidRDefault="00042950" w:rsidP="002B4798">
            <w:pPr>
              <w:pStyle w:val="Geenafstand"/>
              <w:tabs>
                <w:tab w:val="left" w:pos="175"/>
                <w:tab w:val="right" w:pos="1104"/>
              </w:tabs>
              <w:spacing w:line="276" w:lineRule="auto"/>
            </w:pPr>
            <w:r>
              <w:tab/>
              <w:t>€</w:t>
            </w:r>
            <w:r>
              <w:tab/>
              <w:t>11.238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74735350" w14:textId="77777777" w:rsidR="00A41E33" w:rsidRDefault="00703B77" w:rsidP="00703B77">
            <w:pPr>
              <w:pStyle w:val="Geenafstand"/>
              <w:tabs>
                <w:tab w:val="left" w:pos="250"/>
                <w:tab w:val="right" w:pos="1593"/>
              </w:tabs>
              <w:spacing w:line="276" w:lineRule="auto"/>
            </w:pPr>
            <w:r>
              <w:tab/>
            </w:r>
            <w:r w:rsidRPr="00703B77">
              <w:t>GHȼ</w:t>
            </w:r>
            <w:r w:rsidR="00A97839">
              <w:tab/>
              <w:t>80.271</w:t>
            </w:r>
          </w:p>
        </w:tc>
      </w:tr>
      <w:tr w:rsidR="00703B77" w14:paraId="03C8FBF3" w14:textId="77777777" w:rsidTr="002B4798">
        <w:tc>
          <w:tcPr>
            <w:tcW w:w="6648" w:type="dxa"/>
            <w:tcBorders>
              <w:left w:val="single" w:sz="12" w:space="0" w:color="auto"/>
            </w:tcBorders>
          </w:tcPr>
          <w:p w14:paraId="282A5AD9" w14:textId="77777777" w:rsidR="00703B77" w:rsidRPr="003B51E7" w:rsidRDefault="00703B77" w:rsidP="002B4798">
            <w:pPr>
              <w:pStyle w:val="Geenafstand"/>
              <w:spacing w:line="276" w:lineRule="auto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aanschaf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  <w:r w:rsidR="002B4798">
              <w:rPr>
                <w:rFonts w:cstheme="minorHAnsi"/>
                <w:bCs/>
              </w:rPr>
              <w:t xml:space="preserve">+ onderhoud </w:t>
            </w:r>
            <w:proofErr w:type="spellStart"/>
            <w:r>
              <w:rPr>
                <w:rFonts w:cstheme="minorHAnsi"/>
                <w:bCs/>
              </w:rPr>
              <w:t>MotorKing</w:t>
            </w:r>
            <w:proofErr w:type="spellEnd"/>
            <w:r w:rsidR="002B4798">
              <w:rPr>
                <w:rFonts w:cstheme="minorHAnsi"/>
                <w:bCs/>
              </w:rPr>
              <w:t xml:space="preserve"> </w:t>
            </w:r>
            <w:r w:rsidRPr="00703B77">
              <w:rPr>
                <w:rFonts w:cstheme="minorHAnsi"/>
                <w:bCs/>
              </w:rPr>
              <w:t xml:space="preserve">/ </w:t>
            </w:r>
            <w:proofErr w:type="spellStart"/>
            <w:r w:rsidRPr="00703B77">
              <w:rPr>
                <w:rFonts w:cstheme="minorHAnsi"/>
                <w:bCs/>
              </w:rPr>
              <w:t>purchase</w:t>
            </w:r>
            <w:proofErr w:type="spellEnd"/>
            <w:r w:rsidR="002B4798">
              <w:rPr>
                <w:rFonts w:cstheme="minorHAnsi"/>
                <w:bCs/>
              </w:rPr>
              <w:t xml:space="preserve"> + </w:t>
            </w:r>
            <w:r w:rsidR="002B4798" w:rsidRPr="002B4798">
              <w:rPr>
                <w:rFonts w:cstheme="minorHAnsi"/>
                <w:bCs/>
              </w:rPr>
              <w:t>maintenance</w:t>
            </w:r>
            <w:r w:rsidRPr="00703B77">
              <w:rPr>
                <w:rFonts w:cstheme="minorHAnsi"/>
                <w:bCs/>
              </w:rPr>
              <w:t xml:space="preserve"> </w:t>
            </w:r>
            <w:proofErr w:type="spellStart"/>
            <w:r w:rsidRPr="00703B77">
              <w:rPr>
                <w:rFonts w:cstheme="minorHAnsi"/>
                <w:bCs/>
              </w:rPr>
              <w:t>MotorKin</w:t>
            </w:r>
            <w:r w:rsidR="002B4798">
              <w:rPr>
                <w:rFonts w:cstheme="minorHAnsi"/>
                <w:bCs/>
              </w:rPr>
              <w:t>g</w:t>
            </w:r>
            <w:proofErr w:type="spellEnd"/>
          </w:p>
        </w:tc>
        <w:tc>
          <w:tcPr>
            <w:tcW w:w="1569" w:type="dxa"/>
          </w:tcPr>
          <w:p w14:paraId="7BEC09D9" w14:textId="77777777" w:rsidR="00703B77" w:rsidRPr="00A41E33" w:rsidRDefault="006A09EE" w:rsidP="002B4798">
            <w:pPr>
              <w:pStyle w:val="Geenafstand"/>
              <w:tabs>
                <w:tab w:val="left" w:pos="175"/>
                <w:tab w:val="right" w:pos="1104"/>
              </w:tabs>
              <w:spacing w:line="276" w:lineRule="auto"/>
            </w:pPr>
            <w:r>
              <w:tab/>
              <w:t>€</w:t>
            </w:r>
            <w:r>
              <w:tab/>
              <w:t>1.456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2942D3ED" w14:textId="77777777" w:rsidR="00703B77" w:rsidRDefault="00703B77" w:rsidP="00703B77">
            <w:pPr>
              <w:pStyle w:val="Geenafstand"/>
              <w:tabs>
                <w:tab w:val="left" w:pos="250"/>
                <w:tab w:val="right" w:pos="1593"/>
              </w:tabs>
              <w:spacing w:line="276" w:lineRule="auto"/>
            </w:pPr>
            <w:r>
              <w:tab/>
            </w:r>
            <w:r w:rsidRPr="00703B77">
              <w:t>GHȼ</w:t>
            </w:r>
            <w:r w:rsidR="00A97839">
              <w:tab/>
              <w:t>10.400</w:t>
            </w:r>
          </w:p>
        </w:tc>
      </w:tr>
      <w:tr w:rsidR="00703B77" w14:paraId="1308F25C" w14:textId="77777777" w:rsidTr="002B4798">
        <w:tc>
          <w:tcPr>
            <w:tcW w:w="6648" w:type="dxa"/>
            <w:tcBorders>
              <w:left w:val="single" w:sz="12" w:space="0" w:color="auto"/>
            </w:tcBorders>
          </w:tcPr>
          <w:p w14:paraId="50764C61" w14:textId="77777777" w:rsidR="00703B77" w:rsidRPr="003B51E7" w:rsidRDefault="00703B77" w:rsidP="002B4798">
            <w:pPr>
              <w:pStyle w:val="Geenafstand"/>
              <w:spacing w:line="276" w:lineRule="auto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benzine</w:t>
            </w:r>
            <w:proofErr w:type="gramEnd"/>
            <w:r w:rsidR="002B4798">
              <w:rPr>
                <w:rFonts w:cstheme="minorHAnsi"/>
                <w:bCs/>
              </w:rPr>
              <w:t xml:space="preserve"> voor vervoer en </w:t>
            </w:r>
            <w:r>
              <w:rPr>
                <w:rFonts w:cstheme="minorHAnsi"/>
                <w:bCs/>
              </w:rPr>
              <w:t>generator</w:t>
            </w:r>
            <w:r w:rsidR="002B4798">
              <w:rPr>
                <w:rFonts w:cstheme="minorHAnsi"/>
                <w:bCs/>
              </w:rPr>
              <w:t xml:space="preserve"> / gasoline </w:t>
            </w:r>
            <w:proofErr w:type="spellStart"/>
            <w:r w:rsidR="002B4798">
              <w:rPr>
                <w:rFonts w:cstheme="minorHAnsi"/>
                <w:bCs/>
              </w:rPr>
              <w:t>for</w:t>
            </w:r>
            <w:proofErr w:type="spellEnd"/>
            <w:r w:rsidR="002B4798">
              <w:rPr>
                <w:rFonts w:cstheme="minorHAnsi"/>
                <w:bCs/>
              </w:rPr>
              <w:t xml:space="preserve"> transport </w:t>
            </w:r>
            <w:proofErr w:type="spellStart"/>
            <w:r w:rsidR="002B4798">
              <w:rPr>
                <w:rFonts w:cstheme="minorHAnsi"/>
                <w:bCs/>
              </w:rPr>
              <w:t>and</w:t>
            </w:r>
            <w:proofErr w:type="spellEnd"/>
            <w:r w:rsidR="002B4798">
              <w:rPr>
                <w:rFonts w:cstheme="minorHAnsi"/>
                <w:bCs/>
              </w:rPr>
              <w:t xml:space="preserve">  generator</w:t>
            </w:r>
          </w:p>
        </w:tc>
        <w:tc>
          <w:tcPr>
            <w:tcW w:w="1569" w:type="dxa"/>
          </w:tcPr>
          <w:p w14:paraId="655CFA6E" w14:textId="77777777" w:rsidR="00703B77" w:rsidRPr="00A41E33" w:rsidRDefault="006A09EE" w:rsidP="002B4798">
            <w:pPr>
              <w:pStyle w:val="Geenafstand"/>
              <w:tabs>
                <w:tab w:val="left" w:pos="175"/>
                <w:tab w:val="right" w:pos="1104"/>
              </w:tabs>
              <w:spacing w:line="276" w:lineRule="auto"/>
            </w:pPr>
            <w:r>
              <w:tab/>
              <w:t>€</w:t>
            </w:r>
            <w:r>
              <w:tab/>
              <w:t>1.063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3B003BF5" w14:textId="77777777" w:rsidR="00703B77" w:rsidRDefault="00703B77" w:rsidP="00703B77">
            <w:pPr>
              <w:pStyle w:val="Geenafstand"/>
              <w:tabs>
                <w:tab w:val="left" w:pos="250"/>
                <w:tab w:val="right" w:pos="1593"/>
              </w:tabs>
              <w:spacing w:line="276" w:lineRule="auto"/>
            </w:pPr>
            <w:r>
              <w:tab/>
            </w:r>
            <w:r w:rsidRPr="00703B77">
              <w:t>GHȼ</w:t>
            </w:r>
            <w:r w:rsidR="00A97839">
              <w:tab/>
              <w:t>7.593</w:t>
            </w:r>
            <w:r w:rsidR="006A09EE">
              <w:tab/>
            </w:r>
            <w:r w:rsidR="002B4798">
              <w:tab/>
            </w:r>
          </w:p>
        </w:tc>
      </w:tr>
      <w:tr w:rsidR="00703B77" w14:paraId="4785A79F" w14:textId="77777777" w:rsidTr="002B4798">
        <w:tc>
          <w:tcPr>
            <w:tcW w:w="6648" w:type="dxa"/>
            <w:tcBorders>
              <w:left w:val="single" w:sz="12" w:space="0" w:color="auto"/>
            </w:tcBorders>
          </w:tcPr>
          <w:p w14:paraId="59466A6B" w14:textId="77777777" w:rsidR="00703B77" w:rsidRDefault="00703B77" w:rsidP="00703B77">
            <w:pPr>
              <w:pStyle w:val="Geenafstand"/>
              <w:spacing w:line="276" w:lineRule="auto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officiële</w:t>
            </w:r>
            <w:proofErr w:type="gramEnd"/>
            <w:r>
              <w:rPr>
                <w:rFonts w:cstheme="minorHAnsi"/>
                <w:bCs/>
              </w:rPr>
              <w:t xml:space="preserve"> instanties / official </w:t>
            </w:r>
            <w:proofErr w:type="spellStart"/>
            <w:r>
              <w:rPr>
                <w:rFonts w:cstheme="minorHAnsi"/>
                <w:bCs/>
              </w:rPr>
              <w:t>authorities</w:t>
            </w:r>
            <w:proofErr w:type="spellEnd"/>
          </w:p>
        </w:tc>
        <w:tc>
          <w:tcPr>
            <w:tcW w:w="1569" w:type="dxa"/>
          </w:tcPr>
          <w:p w14:paraId="7D6D7125" w14:textId="77777777" w:rsidR="00703B77" w:rsidRPr="00A41E33" w:rsidRDefault="00042950" w:rsidP="002B4798">
            <w:pPr>
              <w:pStyle w:val="Geenafstand"/>
              <w:tabs>
                <w:tab w:val="left" w:pos="175"/>
                <w:tab w:val="right" w:pos="1104"/>
              </w:tabs>
              <w:spacing w:line="276" w:lineRule="auto"/>
            </w:pPr>
            <w:r>
              <w:tab/>
              <w:t>€</w:t>
            </w:r>
            <w:r>
              <w:tab/>
              <w:t>514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6A9A9652" w14:textId="77777777" w:rsidR="00703B77" w:rsidRDefault="00703B77" w:rsidP="00703B77">
            <w:pPr>
              <w:pStyle w:val="Geenafstand"/>
              <w:tabs>
                <w:tab w:val="left" w:pos="250"/>
                <w:tab w:val="right" w:pos="1593"/>
              </w:tabs>
              <w:spacing w:line="276" w:lineRule="auto"/>
            </w:pPr>
            <w:r>
              <w:tab/>
            </w:r>
            <w:r w:rsidRPr="00703B77">
              <w:t>GHȼ</w:t>
            </w:r>
            <w:r w:rsidR="00A97839">
              <w:tab/>
              <w:t>3.671</w:t>
            </w:r>
          </w:p>
        </w:tc>
      </w:tr>
      <w:tr w:rsidR="00703B77" w14:paraId="775B3787" w14:textId="77777777" w:rsidTr="002B4798">
        <w:tc>
          <w:tcPr>
            <w:tcW w:w="6648" w:type="dxa"/>
            <w:tcBorders>
              <w:left w:val="single" w:sz="12" w:space="0" w:color="auto"/>
            </w:tcBorders>
          </w:tcPr>
          <w:p w14:paraId="6D7C64D0" w14:textId="77777777" w:rsidR="00703B77" w:rsidRDefault="002B4798" w:rsidP="00703B77">
            <w:pPr>
              <w:pStyle w:val="Geenafstand"/>
              <w:spacing w:line="276" w:lineRule="auto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representatie /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r</w:t>
            </w:r>
            <w:r w:rsidR="00703B77">
              <w:rPr>
                <w:rFonts w:cstheme="minorHAnsi"/>
                <w:bCs/>
              </w:rPr>
              <w:t>epresentation</w:t>
            </w:r>
            <w:proofErr w:type="spellEnd"/>
          </w:p>
        </w:tc>
        <w:tc>
          <w:tcPr>
            <w:tcW w:w="1569" w:type="dxa"/>
          </w:tcPr>
          <w:p w14:paraId="58346889" w14:textId="77777777" w:rsidR="00703B77" w:rsidRPr="00A41E33" w:rsidRDefault="00042950" w:rsidP="002B4798">
            <w:pPr>
              <w:pStyle w:val="Geenafstand"/>
              <w:tabs>
                <w:tab w:val="left" w:pos="175"/>
                <w:tab w:val="right" w:pos="1104"/>
              </w:tabs>
              <w:spacing w:line="276" w:lineRule="auto"/>
            </w:pPr>
            <w:r>
              <w:tab/>
              <w:t>€</w:t>
            </w:r>
            <w:r>
              <w:tab/>
              <w:t>135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6D9B3C0A" w14:textId="77777777" w:rsidR="00703B77" w:rsidRDefault="00703B77" w:rsidP="00703B77">
            <w:pPr>
              <w:pStyle w:val="Geenafstand"/>
              <w:tabs>
                <w:tab w:val="left" w:pos="250"/>
                <w:tab w:val="right" w:pos="1593"/>
              </w:tabs>
              <w:spacing w:line="276" w:lineRule="auto"/>
            </w:pPr>
            <w:r>
              <w:tab/>
            </w:r>
            <w:r w:rsidRPr="00703B77">
              <w:t>GHȼ</w:t>
            </w:r>
            <w:r w:rsidR="00A97839">
              <w:tab/>
              <w:t>964</w:t>
            </w:r>
          </w:p>
        </w:tc>
      </w:tr>
      <w:tr w:rsidR="00703B77" w14:paraId="2D22CAD8" w14:textId="77777777" w:rsidTr="002B4798">
        <w:tc>
          <w:tcPr>
            <w:tcW w:w="6648" w:type="dxa"/>
            <w:tcBorders>
              <w:left w:val="single" w:sz="12" w:space="0" w:color="auto"/>
            </w:tcBorders>
          </w:tcPr>
          <w:p w14:paraId="016E2577" w14:textId="77777777" w:rsidR="00703B77" w:rsidRDefault="002B4798" w:rsidP="00703B77">
            <w:pPr>
              <w:pStyle w:val="Geenafstand"/>
              <w:spacing w:line="276" w:lineRule="auto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a</w:t>
            </w:r>
            <w:r w:rsidR="00703B77">
              <w:rPr>
                <w:rFonts w:cstheme="minorHAnsi"/>
                <w:bCs/>
              </w:rPr>
              <w:t>dministrati</w:t>
            </w:r>
            <w:r>
              <w:rPr>
                <w:rFonts w:cstheme="minorHAnsi"/>
                <w:bCs/>
              </w:rPr>
              <w:t>e /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administrati</w:t>
            </w:r>
            <w:r w:rsidR="00703B77">
              <w:rPr>
                <w:rFonts w:cstheme="minorHAnsi"/>
                <w:bCs/>
              </w:rPr>
              <w:t>on</w:t>
            </w:r>
            <w:proofErr w:type="spellEnd"/>
          </w:p>
        </w:tc>
        <w:tc>
          <w:tcPr>
            <w:tcW w:w="1569" w:type="dxa"/>
          </w:tcPr>
          <w:p w14:paraId="799FFD99" w14:textId="77777777" w:rsidR="00703B77" w:rsidRPr="00A41E33" w:rsidRDefault="00042950" w:rsidP="002B4798">
            <w:pPr>
              <w:pStyle w:val="Geenafstand"/>
              <w:tabs>
                <w:tab w:val="left" w:pos="175"/>
                <w:tab w:val="right" w:pos="1104"/>
              </w:tabs>
              <w:spacing w:line="276" w:lineRule="auto"/>
            </w:pPr>
            <w:r>
              <w:tab/>
              <w:t>€</w:t>
            </w:r>
            <w:r>
              <w:tab/>
              <w:t>384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09D0DFB5" w14:textId="77777777" w:rsidR="00703B77" w:rsidRDefault="00703B77" w:rsidP="00703B77">
            <w:pPr>
              <w:pStyle w:val="Geenafstand"/>
              <w:tabs>
                <w:tab w:val="left" w:pos="250"/>
                <w:tab w:val="right" w:pos="1593"/>
              </w:tabs>
              <w:spacing w:line="276" w:lineRule="auto"/>
            </w:pPr>
            <w:r>
              <w:tab/>
            </w:r>
            <w:r w:rsidRPr="00703B77">
              <w:t>GHȼ</w:t>
            </w:r>
            <w:r w:rsidR="00A97839">
              <w:tab/>
              <w:t>2.743</w:t>
            </w:r>
          </w:p>
        </w:tc>
      </w:tr>
      <w:tr w:rsidR="00703B77" w14:paraId="7B5711C7" w14:textId="77777777" w:rsidTr="00074B7F">
        <w:tc>
          <w:tcPr>
            <w:tcW w:w="6648" w:type="dxa"/>
            <w:tcBorders>
              <w:left w:val="single" w:sz="12" w:space="0" w:color="auto"/>
              <w:bottom w:val="single" w:sz="12" w:space="0" w:color="auto"/>
            </w:tcBorders>
          </w:tcPr>
          <w:p w14:paraId="2ACC7AC4" w14:textId="77777777" w:rsidR="00703B77" w:rsidRDefault="00703B77" w:rsidP="00703B77">
            <w:pPr>
              <w:pStyle w:val="Geenafstand"/>
              <w:spacing w:line="276" w:lineRule="auto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diversen /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miscellaneous</w:t>
            </w:r>
            <w:proofErr w:type="spellEnd"/>
          </w:p>
        </w:tc>
        <w:tc>
          <w:tcPr>
            <w:tcW w:w="1569" w:type="dxa"/>
            <w:tcBorders>
              <w:bottom w:val="single" w:sz="12" w:space="0" w:color="auto"/>
            </w:tcBorders>
          </w:tcPr>
          <w:p w14:paraId="018E70D2" w14:textId="77777777" w:rsidR="00703B77" w:rsidRPr="00A41E33" w:rsidRDefault="00042950" w:rsidP="002B4798">
            <w:pPr>
              <w:pStyle w:val="Geenafstand"/>
              <w:tabs>
                <w:tab w:val="left" w:pos="175"/>
                <w:tab w:val="right" w:pos="1104"/>
              </w:tabs>
              <w:spacing w:line="276" w:lineRule="auto"/>
            </w:pPr>
            <w:r>
              <w:tab/>
              <w:t>€</w:t>
            </w:r>
            <w:r>
              <w:tab/>
              <w:t>277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14:paraId="508AE3EE" w14:textId="77777777" w:rsidR="00703B77" w:rsidRDefault="00703B77" w:rsidP="00703B77">
            <w:pPr>
              <w:pStyle w:val="Geenafstand"/>
              <w:tabs>
                <w:tab w:val="left" w:pos="250"/>
                <w:tab w:val="right" w:pos="1593"/>
              </w:tabs>
              <w:spacing w:line="276" w:lineRule="auto"/>
            </w:pPr>
            <w:r>
              <w:tab/>
            </w:r>
            <w:r w:rsidRPr="00703B77">
              <w:t>GHȼ</w:t>
            </w:r>
            <w:r w:rsidR="00A97839">
              <w:tab/>
              <w:t>1.979</w:t>
            </w:r>
          </w:p>
        </w:tc>
      </w:tr>
      <w:tr w:rsidR="00703B77" w14:paraId="1A0896E2" w14:textId="77777777" w:rsidTr="00074B7F">
        <w:tc>
          <w:tcPr>
            <w:tcW w:w="6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1EF4F" w14:textId="77777777" w:rsidR="00074B7F" w:rsidRDefault="00074B7F" w:rsidP="00703B77">
            <w:pPr>
              <w:pStyle w:val="Geenafstand"/>
              <w:spacing w:line="276" w:lineRule="auto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totaal /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total</w:t>
            </w:r>
            <w:proofErr w:type="spellEnd"/>
          </w:p>
          <w:p w14:paraId="205698D2" w14:textId="77777777" w:rsidR="00074B7F" w:rsidRDefault="00074B7F" w:rsidP="00703B77">
            <w:pPr>
              <w:pStyle w:val="Geenafstand"/>
              <w:spacing w:line="276" w:lineRule="auto"/>
              <w:rPr>
                <w:rFonts w:cstheme="minorHAnsi"/>
                <w:bCs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317214" w14:textId="77777777" w:rsidR="00703B77" w:rsidRPr="00A41E33" w:rsidRDefault="00355AF9" w:rsidP="00A97839">
            <w:pPr>
              <w:pStyle w:val="Geenafstand"/>
              <w:tabs>
                <w:tab w:val="left" w:pos="175"/>
                <w:tab w:val="right" w:pos="1104"/>
              </w:tabs>
              <w:spacing w:line="276" w:lineRule="auto"/>
            </w:pPr>
            <w:r>
              <w:tab/>
              <w:t xml:space="preserve">€ </w:t>
            </w:r>
            <w:r w:rsidR="00A97839">
              <w:tab/>
              <w:t>42.576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F22F2C" w14:textId="77777777" w:rsidR="00703B77" w:rsidRDefault="002B4798" w:rsidP="00A97839">
            <w:pPr>
              <w:pStyle w:val="Geenafstand"/>
              <w:tabs>
                <w:tab w:val="left" w:pos="250"/>
                <w:tab w:val="right" w:pos="1593"/>
              </w:tabs>
              <w:spacing w:line="276" w:lineRule="auto"/>
            </w:pPr>
            <w:r>
              <w:tab/>
            </w:r>
            <w:r w:rsidRPr="002B4798">
              <w:t>GHȼ</w:t>
            </w:r>
            <w:r w:rsidR="00042950">
              <w:tab/>
            </w:r>
            <w:r w:rsidR="00A97839">
              <w:t>304.114</w:t>
            </w:r>
          </w:p>
        </w:tc>
      </w:tr>
      <w:tr w:rsidR="00562710" w14:paraId="580463E3" w14:textId="77777777" w:rsidTr="00074B7F">
        <w:tc>
          <w:tcPr>
            <w:tcW w:w="6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12528" w14:textId="77777777" w:rsidR="00562710" w:rsidRDefault="0055348F" w:rsidP="00703B77">
            <w:pPr>
              <w:pStyle w:val="Geenafstand"/>
              <w:spacing w:line="276" w:lineRule="auto"/>
              <w:rPr>
                <w:rFonts w:cstheme="minorHAnsi"/>
                <w:bCs/>
              </w:rPr>
            </w:pPr>
            <w:proofErr w:type="gramStart"/>
            <w:r>
              <w:rPr>
                <w:rFonts w:cstheme="minorHAnsi"/>
                <w:bCs/>
              </w:rPr>
              <w:t>r</w:t>
            </w:r>
            <w:r w:rsidR="00562710">
              <w:rPr>
                <w:rFonts w:cstheme="minorHAnsi"/>
                <w:bCs/>
              </w:rPr>
              <w:t>esultaat</w:t>
            </w:r>
            <w:r>
              <w:rPr>
                <w:rFonts w:cstheme="minorHAnsi"/>
                <w:bCs/>
              </w:rPr>
              <w:t xml:space="preserve"> /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result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94B4D32" w14:textId="77777777" w:rsidR="00562710" w:rsidRDefault="00562710" w:rsidP="00A97839">
            <w:pPr>
              <w:pStyle w:val="Geenafstand"/>
              <w:tabs>
                <w:tab w:val="left" w:pos="175"/>
                <w:tab w:val="right" w:pos="1104"/>
              </w:tabs>
              <w:spacing w:line="276" w:lineRule="auto"/>
            </w:pPr>
            <w:r>
              <w:tab/>
              <w:t>€</w:t>
            </w:r>
            <w:r>
              <w:tab/>
              <w:t>918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8DD2C96" w14:textId="77777777" w:rsidR="00562710" w:rsidRDefault="00562710" w:rsidP="00A97839">
            <w:pPr>
              <w:pStyle w:val="Geenafstand"/>
              <w:tabs>
                <w:tab w:val="left" w:pos="250"/>
                <w:tab w:val="right" w:pos="1593"/>
              </w:tabs>
              <w:spacing w:line="276" w:lineRule="auto"/>
            </w:pPr>
            <w:r>
              <w:tab/>
            </w:r>
            <w:r w:rsidRPr="00562710">
              <w:t>GHȼ</w:t>
            </w:r>
            <w:r>
              <w:tab/>
              <w:t>6.557</w:t>
            </w:r>
          </w:p>
        </w:tc>
      </w:tr>
    </w:tbl>
    <w:p w14:paraId="3B78DCCC" w14:textId="77777777" w:rsidR="005C4F69" w:rsidRDefault="005C4F69" w:rsidP="005C4F69">
      <w:pPr>
        <w:pStyle w:val="Geenafstand"/>
        <w:rPr>
          <w:rFonts w:cstheme="minorHAnsi"/>
        </w:rPr>
      </w:pPr>
    </w:p>
    <w:p w14:paraId="26BB5614" w14:textId="77777777" w:rsidR="00074B7F" w:rsidRDefault="00562710" w:rsidP="005C4F69">
      <w:pPr>
        <w:pStyle w:val="Geenafstand"/>
        <w:rPr>
          <w:rFonts w:cstheme="minorHAnsi"/>
        </w:rPr>
      </w:pPr>
      <w:proofErr w:type="gramStart"/>
      <w:r>
        <w:rPr>
          <w:rFonts w:cstheme="minorHAnsi"/>
        </w:rPr>
        <w:t>* )</w:t>
      </w:r>
      <w:proofErr w:type="gramEnd"/>
      <w:r>
        <w:rPr>
          <w:rFonts w:cstheme="minorHAnsi"/>
        </w:rPr>
        <w:t xml:space="preserve"> Gehanteerd is een gemiddelde</w:t>
      </w:r>
      <w:r w:rsidRPr="00562710">
        <w:rPr>
          <w:rFonts w:cstheme="minorHAnsi"/>
        </w:rPr>
        <w:t xml:space="preserve"> wi</w:t>
      </w:r>
      <w:r>
        <w:rPr>
          <w:rFonts w:cstheme="minorHAnsi"/>
        </w:rPr>
        <w:t>sselkoers van € 1.00 = GHȼ 0.14</w:t>
      </w:r>
      <w:r w:rsidRPr="00562710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7BE1FA2E" w14:textId="77777777" w:rsidR="0055348F" w:rsidRPr="00155939" w:rsidRDefault="0055348F" w:rsidP="005C4F69">
      <w:pPr>
        <w:pStyle w:val="Geenafstand"/>
        <w:rPr>
          <w:rFonts w:cstheme="minorHAnsi"/>
          <w:lang w:val="en-GB"/>
        </w:rPr>
      </w:pPr>
      <w:r>
        <w:rPr>
          <w:rFonts w:cstheme="minorHAnsi"/>
        </w:rPr>
        <w:t xml:space="preserve">      </w:t>
      </w:r>
      <w:r w:rsidRPr="00155939">
        <w:rPr>
          <w:rFonts w:cstheme="minorHAnsi"/>
          <w:lang w:val="en-GB"/>
        </w:rPr>
        <w:t>The average exchange rate used is  € 1.00 = GHȼ 0.14.</w:t>
      </w:r>
    </w:p>
    <w:p w14:paraId="2747AA67" w14:textId="77777777" w:rsidR="0055348F" w:rsidRPr="00155939" w:rsidRDefault="0055348F" w:rsidP="00E71C01">
      <w:pPr>
        <w:pStyle w:val="Geenafstand"/>
        <w:rPr>
          <w:lang w:val="en-GB"/>
        </w:rPr>
      </w:pPr>
    </w:p>
    <w:p w14:paraId="0360F648" w14:textId="77777777" w:rsidR="0055348F" w:rsidRPr="00155939" w:rsidRDefault="0055348F" w:rsidP="00E71C01">
      <w:pPr>
        <w:pStyle w:val="Geenafstand"/>
        <w:rPr>
          <w:lang w:val="en-GB"/>
        </w:rPr>
      </w:pPr>
    </w:p>
    <w:p w14:paraId="39D4D8DC" w14:textId="77777777" w:rsidR="0055348F" w:rsidRPr="00155939" w:rsidRDefault="0055348F" w:rsidP="00E71C01">
      <w:pPr>
        <w:pStyle w:val="Geenafstand"/>
        <w:rPr>
          <w:lang w:val="en-GB"/>
        </w:rPr>
      </w:pPr>
    </w:p>
    <w:p w14:paraId="35904C4F" w14:textId="77777777" w:rsidR="005C4F69" w:rsidRDefault="00355AF9" w:rsidP="00E71C01">
      <w:pPr>
        <w:pStyle w:val="Geenafstand"/>
      </w:pPr>
      <w:r>
        <w:t>N.B.</w:t>
      </w:r>
    </w:p>
    <w:p w14:paraId="7BCC4B1C" w14:textId="77777777" w:rsidR="00355AF9" w:rsidRDefault="0055348F" w:rsidP="00E71C01">
      <w:pPr>
        <w:pStyle w:val="Geenafstand"/>
      </w:pPr>
      <w:r>
        <w:t>Tot nu toe zijn d</w:t>
      </w:r>
      <w:r w:rsidR="00355AF9">
        <w:t>e salarissen van het vaste personeel (administrateur, opzichter en nachtwaker) door Margreet Carpaij zelf betaald. Deze kosten zullen t.z.t. ten laste van de Foundation komen.</w:t>
      </w:r>
    </w:p>
    <w:p w14:paraId="676A7E43" w14:textId="77777777" w:rsidR="00355AF9" w:rsidRDefault="00355AF9" w:rsidP="00E71C01">
      <w:pPr>
        <w:pStyle w:val="Geenafstand"/>
      </w:pPr>
    </w:p>
    <w:p w14:paraId="7B7AAB60" w14:textId="77777777" w:rsidR="00355AF9" w:rsidRPr="00155939" w:rsidRDefault="0055348F" w:rsidP="00E71C01">
      <w:pPr>
        <w:pStyle w:val="Geenafstand"/>
        <w:rPr>
          <w:lang w:val="en-GB"/>
        </w:rPr>
      </w:pPr>
      <w:r w:rsidRPr="00155939">
        <w:rPr>
          <w:lang w:val="en-GB"/>
        </w:rPr>
        <w:t>Please note:</w:t>
      </w:r>
    </w:p>
    <w:p w14:paraId="2C0D7651" w14:textId="77777777" w:rsidR="0055348F" w:rsidRPr="00155939" w:rsidRDefault="0055348F" w:rsidP="00E71C01">
      <w:pPr>
        <w:pStyle w:val="Geenafstand"/>
        <w:rPr>
          <w:lang w:val="en-GB"/>
        </w:rPr>
      </w:pPr>
      <w:r w:rsidRPr="00155939">
        <w:rPr>
          <w:lang w:val="en-GB"/>
        </w:rPr>
        <w:t>Up till now the salaries of the permanent staff (administrator, supervisor and watchman) have been paid by Margreet Carpaij personally. In due course these costs will be borne by the Foundation.</w:t>
      </w:r>
    </w:p>
    <w:sectPr w:rsidR="0055348F" w:rsidRPr="00155939" w:rsidSect="000E4D37">
      <w:pgSz w:w="11906" w:h="16838"/>
      <w:pgMar w:top="1134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25DDC"/>
    <w:multiLevelType w:val="hybridMultilevel"/>
    <w:tmpl w:val="83B4117E"/>
    <w:lvl w:ilvl="0" w:tplc="A59CE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69"/>
    <w:rsid w:val="00042950"/>
    <w:rsid w:val="00074B7F"/>
    <w:rsid w:val="00074D50"/>
    <w:rsid w:val="000919EF"/>
    <w:rsid w:val="00095E10"/>
    <w:rsid w:val="000B2942"/>
    <w:rsid w:val="000E4D37"/>
    <w:rsid w:val="00155939"/>
    <w:rsid w:val="00182337"/>
    <w:rsid w:val="001D6598"/>
    <w:rsid w:val="002B4798"/>
    <w:rsid w:val="0033645C"/>
    <w:rsid w:val="00355AF9"/>
    <w:rsid w:val="00384F6B"/>
    <w:rsid w:val="003B51E7"/>
    <w:rsid w:val="003D6C03"/>
    <w:rsid w:val="003F5D7C"/>
    <w:rsid w:val="004B16C9"/>
    <w:rsid w:val="005204A1"/>
    <w:rsid w:val="0055348F"/>
    <w:rsid w:val="00562710"/>
    <w:rsid w:val="005C4F69"/>
    <w:rsid w:val="0066136B"/>
    <w:rsid w:val="00676D7D"/>
    <w:rsid w:val="006A09EE"/>
    <w:rsid w:val="00703B77"/>
    <w:rsid w:val="007A1B44"/>
    <w:rsid w:val="00946037"/>
    <w:rsid w:val="009E2B13"/>
    <w:rsid w:val="009F02D1"/>
    <w:rsid w:val="009F1B07"/>
    <w:rsid w:val="00A41E33"/>
    <w:rsid w:val="00A73D36"/>
    <w:rsid w:val="00A97839"/>
    <w:rsid w:val="00B44553"/>
    <w:rsid w:val="00BF74C3"/>
    <w:rsid w:val="00C0314C"/>
    <w:rsid w:val="00C22640"/>
    <w:rsid w:val="00CC73B1"/>
    <w:rsid w:val="00D3486E"/>
    <w:rsid w:val="00DA3877"/>
    <w:rsid w:val="00DD091C"/>
    <w:rsid w:val="00E71C01"/>
    <w:rsid w:val="00F1267B"/>
    <w:rsid w:val="00F51A78"/>
    <w:rsid w:val="00F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417C"/>
  <w15:chartTrackingRefBased/>
  <w15:docId w15:val="{B0011E9B-7412-41DC-8CE4-2EA61C58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486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C4F6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5C4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84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Carpay</dc:creator>
  <cp:keywords/>
  <dc:description/>
  <cp:lastModifiedBy>Margreet Carpaij</cp:lastModifiedBy>
  <cp:revision>2</cp:revision>
  <dcterms:created xsi:type="dcterms:W3CDTF">2022-02-05T10:28:00Z</dcterms:created>
  <dcterms:modified xsi:type="dcterms:W3CDTF">2022-02-05T10:28:00Z</dcterms:modified>
</cp:coreProperties>
</file>